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758E3" w:rsidRDefault="009758E3" w:rsidP="009758E3">
      <w:pPr>
        <w:jc w:val="center"/>
      </w:pPr>
      <w:r>
        <w:rPr>
          <w:rFonts w:hint="eastAsia"/>
        </w:rPr>
        <w:t>项目汇报</w:t>
      </w:r>
    </w:p>
    <w:p w:rsidR="009758E3" w:rsidRPr="009758E3" w:rsidRDefault="009758E3" w:rsidP="009758E3">
      <w:pPr>
        <w:rPr>
          <w:rFonts w:hint="eastAsia"/>
        </w:rPr>
      </w:pPr>
      <w:r>
        <w:rPr>
          <w:rFonts w:hint="eastAsia"/>
        </w:rPr>
        <w:t>数据清洗及预处理，特征抽取，模型训练，模型选择（交叉验证），模型评估。</w:t>
      </w:r>
    </w:p>
    <w:p w:rsidR="009758E3" w:rsidRDefault="009758E3" w:rsidP="009758E3"/>
    <w:p w:rsidR="009758E3" w:rsidRDefault="009758E3" w:rsidP="009758E3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数据清洗及预处理</w:t>
      </w:r>
    </w:p>
    <w:p w:rsidR="003B3FF7" w:rsidRDefault="003B3FF7" w:rsidP="009758E3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标签处理</w:t>
      </w:r>
    </w:p>
    <w:p w:rsidR="003B3FF7" w:rsidRDefault="003B3FF7" w:rsidP="003B3FF7">
      <w:pPr>
        <w:pStyle w:val="a4"/>
        <w:ind w:left="420" w:firstLineChars="0" w:firstLine="0"/>
      </w:pPr>
      <w:r w:rsidRPr="003B3FF7">
        <w:rPr>
          <w:rFonts w:ascii="Calibri" w:hAnsi="Calibri" w:cs="Calibri"/>
        </w:rPr>
        <w:t>﻿</w:t>
      </w:r>
      <w:r>
        <w:rPr>
          <w:rFonts w:ascii="Calibri" w:hAnsi="Calibri" w:cs="Calibri" w:hint="eastAsia"/>
        </w:rPr>
        <w:t>根据</w:t>
      </w:r>
      <w:proofErr w:type="spellStart"/>
      <w:r w:rsidRPr="003B3FF7">
        <w:t>loan_status</w:t>
      </w:r>
      <w:proofErr w:type="spellEnd"/>
      <w:r>
        <w:rPr>
          <w:rFonts w:hint="eastAsia"/>
        </w:rPr>
        <w:t>特征划分标签：</w:t>
      </w:r>
    </w:p>
    <w:p w:rsidR="003B3FF7" w:rsidRDefault="006B6CA6" w:rsidP="006B6CA6">
      <w:pPr>
        <w:pStyle w:val="a4"/>
        <w:numPr>
          <w:ilvl w:val="0"/>
          <w:numId w:val="3"/>
        </w:numPr>
        <w:ind w:firstLineChars="0"/>
      </w:pPr>
      <w:r w:rsidRPr="006B6CA6">
        <w:rPr>
          <w:rFonts w:ascii="Calibri" w:hAnsi="Calibri" w:cs="Calibri"/>
        </w:rPr>
        <w:t>﻿</w:t>
      </w:r>
      <w:r>
        <w:rPr>
          <w:rFonts w:ascii="Calibri" w:hAnsi="Calibri" w:cs="Calibri" w:hint="eastAsia"/>
        </w:rPr>
        <w:t>舍弃：</w:t>
      </w:r>
      <w:r w:rsidRPr="006B6CA6">
        <w:t>['Late (31-120 days)', 'In Grace Period', 'Late (16-30 days)', 'Default']</w:t>
      </w:r>
    </w:p>
    <w:p w:rsidR="006B6CA6" w:rsidRDefault="006B6CA6" w:rsidP="006B6CA6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转换为</w:t>
      </w:r>
      <w:r>
        <w:t>1</w:t>
      </w:r>
      <w:r>
        <w:rPr>
          <w:rFonts w:hint="eastAsia"/>
        </w:rPr>
        <w:t>：</w:t>
      </w:r>
      <w:r w:rsidRPr="006B6CA6">
        <w:rPr>
          <w:rFonts w:ascii="Calibri" w:hAnsi="Calibri" w:cs="Calibri"/>
        </w:rPr>
        <w:t>﻿</w:t>
      </w:r>
      <w:r w:rsidRPr="006B6CA6">
        <w:t>Charged Off</w:t>
      </w:r>
    </w:p>
    <w:p w:rsidR="006B6CA6" w:rsidRDefault="006B6CA6" w:rsidP="006B6CA6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转换为0：current，fully</w:t>
      </w:r>
      <w:r>
        <w:t xml:space="preserve"> paid</w:t>
      </w:r>
    </w:p>
    <w:p w:rsidR="006B6CA6" w:rsidRDefault="006B6CA6" w:rsidP="006B6CA6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强相关变量剔除：</w:t>
      </w:r>
    </w:p>
    <w:p w:rsidR="006B6CA6" w:rsidRDefault="006B6CA6" w:rsidP="006B6CA6">
      <w:pPr>
        <w:pStyle w:val="a4"/>
        <w:ind w:left="420" w:firstLineChars="0" w:firstLine="0"/>
      </w:pPr>
      <w:r w:rsidRPr="006B6CA6">
        <w:drawing>
          <wp:inline distT="0" distB="0" distL="0" distR="0" wp14:anchorId="5F365807" wp14:editId="2F961846">
            <wp:extent cx="3202215" cy="192017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18264" cy="19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CA6" w:rsidRDefault="006B6CA6" w:rsidP="006B6CA6">
      <w:pPr>
        <w:pStyle w:val="a4"/>
        <w:ind w:left="420" w:firstLineChars="0" w:firstLine="0"/>
      </w:pPr>
      <w:r w:rsidRPr="006B6CA6">
        <w:drawing>
          <wp:inline distT="0" distB="0" distL="0" distR="0" wp14:anchorId="22320361" wp14:editId="088295D9">
            <wp:extent cx="3185050" cy="690697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0358" cy="73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CA6" w:rsidRDefault="006B6CA6" w:rsidP="006B6CA6">
      <w:pPr>
        <w:pStyle w:val="a4"/>
        <w:ind w:left="420" w:firstLineChars="0" w:firstLine="0"/>
      </w:pPr>
      <w:r>
        <w:rPr>
          <w:rFonts w:hint="eastAsia"/>
        </w:rPr>
        <w:t>试算这些变量的</w:t>
      </w:r>
      <w:proofErr w:type="spellStart"/>
      <w:r>
        <w:t>ks</w:t>
      </w:r>
      <w:proofErr w:type="spellEnd"/>
      <w:r>
        <w:rPr>
          <w:rFonts w:hint="eastAsia"/>
        </w:rPr>
        <w:t>值：</w:t>
      </w:r>
    </w:p>
    <w:p w:rsidR="006B6CA6" w:rsidRDefault="006B6CA6" w:rsidP="006B6CA6">
      <w:pPr>
        <w:pStyle w:val="a4"/>
        <w:ind w:left="420" w:firstLine="480"/>
      </w:pPr>
      <w:proofErr w:type="spellStart"/>
      <w:r>
        <w:t>total_rec_prncp</w:t>
      </w:r>
      <w:proofErr w:type="spellEnd"/>
      <w:r>
        <w:tab/>
        <w:t>52.03736777</w:t>
      </w:r>
    </w:p>
    <w:p w:rsidR="006B6CA6" w:rsidRDefault="006B6CA6" w:rsidP="006B6CA6">
      <w:pPr>
        <w:pStyle w:val="a4"/>
        <w:ind w:left="420" w:firstLine="480"/>
      </w:pPr>
      <w:r>
        <w:t>recoveries</w:t>
      </w:r>
      <w:r>
        <w:tab/>
        <w:t>39.20584706</w:t>
      </w:r>
    </w:p>
    <w:p w:rsidR="006B6CA6" w:rsidRDefault="006B6CA6" w:rsidP="006B6CA6">
      <w:pPr>
        <w:pStyle w:val="a4"/>
        <w:ind w:left="420" w:firstLine="480"/>
      </w:pPr>
      <w:proofErr w:type="spellStart"/>
      <w:r>
        <w:t>annual_inc_joint</w:t>
      </w:r>
      <w:proofErr w:type="spellEnd"/>
      <w:r>
        <w:tab/>
        <w:t>35.51172708</w:t>
      </w:r>
    </w:p>
    <w:p w:rsidR="006B6CA6" w:rsidRDefault="006B6CA6" w:rsidP="006B6CA6">
      <w:pPr>
        <w:pStyle w:val="a4"/>
        <w:ind w:left="420" w:firstLineChars="0"/>
      </w:pPr>
      <w:proofErr w:type="spellStart"/>
      <w:r>
        <w:t>dti_joint</w:t>
      </w:r>
      <w:proofErr w:type="spellEnd"/>
      <w:r>
        <w:tab/>
        <w:t>26.58458244</w:t>
      </w:r>
    </w:p>
    <w:p w:rsidR="006B6CA6" w:rsidRDefault="006B6CA6" w:rsidP="006B6CA6">
      <w:pPr>
        <w:pStyle w:val="a4"/>
        <w:ind w:left="420" w:firstLineChars="0"/>
      </w:pPr>
      <w:r>
        <w:rPr>
          <w:rFonts w:hint="eastAsia"/>
        </w:rPr>
        <w:t>确实很高</w:t>
      </w:r>
    </w:p>
    <w:p w:rsidR="001120D2" w:rsidRDefault="001120D2" w:rsidP="001120D2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部分特征的舍弃</w:t>
      </w:r>
      <w:r>
        <w:rPr>
          <w:rFonts w:hint="eastAsia"/>
        </w:rPr>
        <w:t>：</w:t>
      </w:r>
      <w:r>
        <w:rPr>
          <w:rFonts w:hint="eastAsia"/>
        </w:rPr>
        <w:t>见“特征抽取”。</w:t>
      </w:r>
    </w:p>
    <w:p w:rsidR="001120D2" w:rsidRDefault="001120D2" w:rsidP="001120D2">
      <w:pPr>
        <w:rPr>
          <w:rFonts w:hint="eastAsia"/>
        </w:rPr>
      </w:pPr>
    </w:p>
    <w:p w:rsidR="001120D2" w:rsidRDefault="001120D2" w:rsidP="001120D2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特征抽取</w:t>
      </w:r>
    </w:p>
    <w:p w:rsidR="009758E3" w:rsidRDefault="009758E3" w:rsidP="001120D2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字符串型特征</w:t>
      </w:r>
      <w:r w:rsidR="001120D2">
        <w:rPr>
          <w:rFonts w:hint="eastAsia"/>
        </w:rPr>
        <w:t>抽取</w:t>
      </w:r>
      <w:r>
        <w:rPr>
          <w:rFonts w:hint="eastAsia"/>
        </w:rPr>
        <w:t>：</w:t>
      </w:r>
    </w:p>
    <w:p w:rsidR="009758E3" w:rsidRDefault="009758E3" w:rsidP="006B6CA6">
      <w:pPr>
        <w:pStyle w:val="a4"/>
        <w:numPr>
          <w:ilvl w:val="0"/>
          <w:numId w:val="4"/>
        </w:numPr>
        <w:ind w:firstLineChars="0"/>
      </w:pPr>
      <w:r w:rsidRPr="006B6CA6">
        <w:rPr>
          <w:rFonts w:ascii="Calibri" w:hAnsi="Calibri" w:cs="Calibri"/>
        </w:rPr>
        <w:t>﻿</w:t>
      </w:r>
      <w:r>
        <w:t>term</w:t>
      </w:r>
      <w:r>
        <w:t xml:space="preserve"> </w:t>
      </w:r>
      <w:r>
        <w:rPr>
          <w:rFonts w:hint="eastAsia"/>
        </w:rPr>
        <w:t>借贷时间长度</w:t>
      </w:r>
    </w:p>
    <w:p w:rsidR="009758E3" w:rsidRDefault="009758E3" w:rsidP="009758E3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63B3DC01" wp14:editId="13D8A866">
            <wp:extent cx="2155372" cy="2203699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68263" cy="221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FF7" w:rsidRDefault="003B3FF7" w:rsidP="003B3FF7">
      <w:pPr>
        <w:ind w:firstLine="420"/>
      </w:pPr>
      <w:r>
        <w:rPr>
          <w:rFonts w:hint="eastAsia"/>
        </w:rPr>
        <w:t>转换为</w:t>
      </w:r>
      <w:r>
        <w:t>1/</w:t>
      </w:r>
      <w:r>
        <w:rPr>
          <w:rFonts w:hint="eastAsia"/>
        </w:rPr>
        <w:t>0变量，1</w:t>
      </w:r>
      <w:r>
        <w:t xml:space="preserve">-60 </w:t>
      </w:r>
      <w:r>
        <w:rPr>
          <w:rFonts w:hint="eastAsia"/>
        </w:rPr>
        <w:t>mont</w:t>
      </w:r>
      <w:r>
        <w:t>hs,</w:t>
      </w:r>
      <w:r>
        <w:rPr>
          <w:rFonts w:hint="eastAsia"/>
        </w:rPr>
        <w:t xml:space="preserve"> </w:t>
      </w:r>
      <w:r>
        <w:t xml:space="preserve">0-36 </w:t>
      </w:r>
      <w:r>
        <w:rPr>
          <w:rFonts w:hint="eastAsia"/>
        </w:rPr>
        <w:t>months</w:t>
      </w:r>
    </w:p>
    <w:p w:rsidR="009758E3" w:rsidRDefault="009758E3" w:rsidP="006B6CA6">
      <w:pPr>
        <w:pStyle w:val="a4"/>
        <w:numPr>
          <w:ilvl w:val="0"/>
          <w:numId w:val="4"/>
        </w:numPr>
        <w:ind w:firstLineChars="0"/>
      </w:pPr>
      <w:proofErr w:type="spellStart"/>
      <w:r>
        <w:t>emp_length</w:t>
      </w:r>
      <w:proofErr w:type="spellEnd"/>
      <w:r>
        <w:t xml:space="preserve"> 职业</w:t>
      </w:r>
      <w:r>
        <w:rPr>
          <w:rFonts w:hint="eastAsia"/>
        </w:rPr>
        <w:t>年限</w:t>
      </w:r>
    </w:p>
    <w:p w:rsidR="009758E3" w:rsidRDefault="00E110A7" w:rsidP="003B3FF7">
      <w:pPr>
        <w:ind w:left="420" w:firstLine="420"/>
        <w:jc w:val="center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BF49444" wp14:editId="10E8BDE9">
                <wp:simplePos x="0" y="0"/>
                <wp:positionH relativeFrom="column">
                  <wp:posOffset>2282190</wp:posOffset>
                </wp:positionH>
                <wp:positionV relativeFrom="paragraph">
                  <wp:posOffset>1328873</wp:posOffset>
                </wp:positionV>
                <wp:extent cx="0" cy="1857375"/>
                <wp:effectExtent l="12700" t="0" r="25400" b="34925"/>
                <wp:wrapNone/>
                <wp:docPr id="17" name="直线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57375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FDDFF7" id="直线连接符 17" o:spid="_x0000_s1026" style="position:absolute;left:0;text-align:lef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79.7pt,104.65pt" to="179.7pt,250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" strokecolor="#ed7d31 [3205]" strokeweight="3pt">
                <v:stroke joinstyle="miter"/>
              </v:line>
            </w:pict>
          </mc:Fallback>
        </mc:AlternateContent>
      </w:r>
      <w:r w:rsidR="003B3FF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2282190</wp:posOffset>
                </wp:positionH>
                <wp:positionV relativeFrom="paragraph">
                  <wp:posOffset>492488</wp:posOffset>
                </wp:positionV>
                <wp:extent cx="0" cy="1857375"/>
                <wp:effectExtent l="12700" t="0" r="25400" b="34925"/>
                <wp:wrapNone/>
                <wp:docPr id="10" name="直线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57375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8A92E6" id="直线连接符 10" o:spid="_x0000_s1026" style="position:absolute;left:0;text-align:lef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79.7pt,38.8pt" to="179.7pt,18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" strokecolor="#ed7d31 [3205]" strokeweight="3pt">
                <v:stroke joinstyle="miter"/>
              </v:line>
            </w:pict>
          </mc:Fallback>
        </mc:AlternateContent>
      </w:r>
      <w:r w:rsidR="003B3FF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C2B475" wp14:editId="4591A6A6">
                <wp:simplePos x="0" y="0"/>
                <wp:positionH relativeFrom="column">
                  <wp:posOffset>3965575</wp:posOffset>
                </wp:positionH>
                <wp:positionV relativeFrom="paragraph">
                  <wp:posOffset>494937</wp:posOffset>
                </wp:positionV>
                <wp:extent cx="0" cy="1857466"/>
                <wp:effectExtent l="12700" t="0" r="25400" b="34925"/>
                <wp:wrapNone/>
                <wp:docPr id="11" name="直线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57466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603361" id="直线连接符 11" o:spid="_x0000_s1026" style="position:absolute;left:0;text-align:lef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12.25pt,38.95pt" to="312.25pt,185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" strokecolor="#ed7d31 [3205]" strokeweight="3pt">
                <v:stroke joinstyle="miter"/>
              </v:line>
            </w:pict>
          </mc:Fallback>
        </mc:AlternateContent>
      </w:r>
      <w:r w:rsidR="009758E3">
        <w:rPr>
          <w:noProof/>
        </w:rPr>
        <w:drawing>
          <wp:inline distT="0" distB="0" distL="0" distR="0" wp14:anchorId="34FC013E" wp14:editId="1D26ABDA">
            <wp:extent cx="2857500" cy="2895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CA6" w:rsidRDefault="003B3FF7" w:rsidP="003B3FF7">
      <w:pPr>
        <w:rPr>
          <w:rFonts w:ascii="Calibri" w:hAnsi="Calibri" w:cs="Calibri"/>
        </w:rPr>
      </w:pPr>
      <w:r>
        <w:tab/>
      </w:r>
      <w:r>
        <w:rPr>
          <w:rFonts w:hint="eastAsia"/>
        </w:rPr>
        <w:t>转换为三维的</w:t>
      </w:r>
      <w:proofErr w:type="spellStart"/>
      <w:r>
        <w:t>onehot</w:t>
      </w:r>
      <w:proofErr w:type="spellEnd"/>
      <w:r>
        <w:rPr>
          <w:rFonts w:hint="eastAsia"/>
        </w:rPr>
        <w:t>特征：</w:t>
      </w:r>
      <w:r w:rsidRPr="003B3FF7">
        <w:rPr>
          <w:rFonts w:ascii="Calibri" w:hAnsi="Calibri" w:cs="Calibri"/>
        </w:rPr>
        <w:t>﻿</w:t>
      </w:r>
    </w:p>
    <w:p w:rsidR="003B3FF7" w:rsidRDefault="003B3FF7" w:rsidP="006B6CA6">
      <w:pPr>
        <w:ind w:left="420"/>
        <w:jc w:val="center"/>
        <w:rPr>
          <w:rFonts w:hint="eastAsia"/>
        </w:rPr>
      </w:pPr>
      <w:r w:rsidRPr="003B3FF7">
        <w:t>emp_length_class1</w:t>
      </w:r>
      <w:r w:rsidR="006B6CA6">
        <w:rPr>
          <w:rFonts w:hint="eastAsia"/>
        </w:rPr>
        <w:t>，</w:t>
      </w:r>
      <w:r w:rsidR="006B6CA6" w:rsidRPr="003B3FF7">
        <w:t>emp_length_class</w:t>
      </w:r>
      <w:r w:rsidR="006B6CA6">
        <w:t>2</w:t>
      </w:r>
      <w:r w:rsidR="006B6CA6">
        <w:rPr>
          <w:rFonts w:hint="eastAsia"/>
        </w:rPr>
        <w:t>，</w:t>
      </w:r>
      <w:r w:rsidR="006B6CA6" w:rsidRPr="003B3FF7">
        <w:t>emp_length_class</w:t>
      </w:r>
      <w:r w:rsidR="006B6CA6">
        <w:t>3</w:t>
      </w:r>
    </w:p>
    <w:p w:rsidR="009758E3" w:rsidRDefault="009758E3" w:rsidP="006B6CA6">
      <w:pPr>
        <w:pStyle w:val="a4"/>
        <w:numPr>
          <w:ilvl w:val="0"/>
          <w:numId w:val="4"/>
        </w:numPr>
        <w:ind w:firstLineChars="0"/>
        <w:rPr>
          <w:rFonts w:hint="eastAsia"/>
        </w:rPr>
      </w:pPr>
      <w:proofErr w:type="spellStart"/>
      <w:r>
        <w:t>home_ownership</w:t>
      </w:r>
      <w:proofErr w:type="spellEnd"/>
      <w:r>
        <w:t xml:space="preserve"> 一共有</w:t>
      </w:r>
      <w:r w:rsidR="00D633B3">
        <w:t>4</w:t>
      </w:r>
      <w:r w:rsidR="00D633B3">
        <w:rPr>
          <w:rFonts w:hint="eastAsia"/>
        </w:rPr>
        <w:t>种</w:t>
      </w:r>
      <w:r>
        <w:rPr>
          <w:rFonts w:hint="eastAsia"/>
        </w:rPr>
        <w:t>，</w:t>
      </w:r>
      <w:r>
        <w:t>最后一种</w:t>
      </w:r>
      <w:r w:rsidR="00D633B3">
        <w:rPr>
          <w:rFonts w:hint="eastAsia"/>
        </w:rPr>
        <w:t>ANY的条目个数</w:t>
      </w:r>
      <w:r>
        <w:t>为2</w:t>
      </w:r>
      <w:r w:rsidR="00D633B3">
        <w:rPr>
          <w:rFonts w:hint="eastAsia"/>
        </w:rPr>
        <w:t>，直接归入</w:t>
      </w:r>
      <w:r w:rsidR="001222FA">
        <w:t>MORTGAGE</w:t>
      </w:r>
      <w:r w:rsidR="001222FA">
        <w:rPr>
          <w:rFonts w:hint="eastAsia"/>
        </w:rPr>
        <w:t>类中。最后转换为三维的</w:t>
      </w:r>
      <w:proofErr w:type="spellStart"/>
      <w:r w:rsidR="001222FA">
        <w:t>onehot</w:t>
      </w:r>
      <w:proofErr w:type="spellEnd"/>
      <w:r w:rsidR="001222FA">
        <w:rPr>
          <w:rFonts w:hint="eastAsia"/>
        </w:rPr>
        <w:t>特征。</w:t>
      </w:r>
    </w:p>
    <w:p w:rsidR="001222FA" w:rsidRDefault="001222FA" w:rsidP="00E110A7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2FA4A9" wp14:editId="10079B8C">
            <wp:extent cx="2857500" cy="28956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E3" w:rsidRDefault="009758E3" w:rsidP="001222FA">
      <w:pPr>
        <w:pStyle w:val="a4"/>
        <w:numPr>
          <w:ilvl w:val="0"/>
          <w:numId w:val="4"/>
        </w:numPr>
        <w:ind w:firstLineChars="0"/>
        <w:rPr>
          <w:rFonts w:hint="eastAsia"/>
        </w:rPr>
      </w:pPr>
      <w:proofErr w:type="spellStart"/>
      <w:r>
        <w:t>verification_status</w:t>
      </w:r>
      <w:proofErr w:type="spellEnd"/>
      <w:r w:rsidR="00E110A7">
        <w:t>:</w:t>
      </w:r>
      <w:r w:rsidR="00E110A7" w:rsidRPr="00E110A7">
        <w:rPr>
          <w:rFonts w:hint="eastAsia"/>
        </w:rPr>
        <w:t xml:space="preserve"> </w:t>
      </w:r>
      <w:r w:rsidR="00E110A7">
        <w:rPr>
          <w:rFonts w:hint="eastAsia"/>
        </w:rPr>
        <w:t>转换为三维的</w:t>
      </w:r>
      <w:proofErr w:type="spellStart"/>
      <w:r w:rsidR="00E110A7">
        <w:t>onehot</w:t>
      </w:r>
      <w:proofErr w:type="spellEnd"/>
      <w:r w:rsidR="00E110A7">
        <w:rPr>
          <w:rFonts w:hint="eastAsia"/>
        </w:rPr>
        <w:t>特征。</w:t>
      </w:r>
    </w:p>
    <w:p w:rsidR="00E110A7" w:rsidRDefault="00E110A7" w:rsidP="00E110A7">
      <w:pPr>
        <w:ind w:left="4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4FF39A8" wp14:editId="6265D19D">
            <wp:extent cx="2806700" cy="28956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E3" w:rsidRPr="00E110A7" w:rsidRDefault="009758E3" w:rsidP="00E110A7">
      <w:pPr>
        <w:pStyle w:val="a4"/>
        <w:numPr>
          <w:ilvl w:val="0"/>
          <w:numId w:val="4"/>
        </w:numPr>
        <w:ind w:firstLineChars="0"/>
        <w:rPr>
          <w:rFonts w:hint="eastAsia"/>
        </w:rPr>
      </w:pPr>
      <w:proofErr w:type="spellStart"/>
      <w:r>
        <w:t>issue_d</w:t>
      </w:r>
      <w:proofErr w:type="spellEnd"/>
      <w:r>
        <w:t xml:space="preserve"> </w:t>
      </w:r>
      <w:r w:rsidR="00E110A7">
        <w:rPr>
          <w:rFonts w:hint="eastAsia"/>
        </w:rPr>
        <w:t>对应1</w:t>
      </w:r>
      <w:r w:rsidR="00E110A7">
        <w:t>2</w:t>
      </w:r>
      <w:r w:rsidR="00E110A7">
        <w:rPr>
          <w:rFonts w:hint="eastAsia"/>
        </w:rPr>
        <w:t>个月，按照季度转换为</w:t>
      </w:r>
      <w:r w:rsidR="00A82050">
        <w:t>0/1</w:t>
      </w:r>
      <w:r w:rsidR="00E110A7">
        <w:rPr>
          <w:rFonts w:hint="eastAsia"/>
        </w:rPr>
        <w:t>特征。</w:t>
      </w:r>
      <w:r w:rsidR="00A82050">
        <w:rPr>
          <w:rFonts w:hint="eastAsia"/>
        </w:rPr>
        <w:t>前三个月为1，后9个月为0</w:t>
      </w:r>
      <w:r w:rsidR="00A82050">
        <w:t>.</w:t>
      </w:r>
      <w:r w:rsidR="00A82050">
        <w:rPr>
          <w:rFonts w:hint="eastAsia"/>
        </w:rPr>
        <w:t>（这样考虑的原因是在测试集中该特征全部属于前三个月，因此简化特征处理方式）</w:t>
      </w:r>
    </w:p>
    <w:p w:rsidR="00E110A7" w:rsidRDefault="00E110A7" w:rsidP="00E110A7">
      <w:pPr>
        <w:ind w:firstLine="42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09B617A" wp14:editId="73F758A3">
                <wp:simplePos x="0" y="0"/>
                <wp:positionH relativeFrom="column">
                  <wp:posOffset>1984829</wp:posOffset>
                </wp:positionH>
                <wp:positionV relativeFrom="paragraph">
                  <wp:posOffset>536303</wp:posOffset>
                </wp:positionV>
                <wp:extent cx="0" cy="2089603"/>
                <wp:effectExtent l="12700" t="0" r="25400" b="31750"/>
                <wp:wrapNone/>
                <wp:docPr id="18" name="直线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89603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600154" id="直线连接符 18" o:spid="_x0000_s1026" style="position:absolute;left:0;text-align:lef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56.3pt,42.25pt" to="156.3pt,206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" strokecolor="#ed7d31 [3205]" strokeweight="3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42AA4EE3" wp14:editId="34944F31">
            <wp:extent cx="4127500" cy="28956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050" w:rsidRDefault="00A82050" w:rsidP="00A82050">
      <w:pPr>
        <w:pStyle w:val="a4"/>
        <w:numPr>
          <w:ilvl w:val="0"/>
          <w:numId w:val="4"/>
        </w:numPr>
        <w:ind w:firstLineChars="0"/>
      </w:pPr>
      <w:proofErr w:type="spellStart"/>
      <w:r>
        <w:t>earliest_cr_line</w:t>
      </w:r>
      <w:proofErr w:type="spellEnd"/>
      <w:r>
        <w:t xml:space="preserve">  </w:t>
      </w:r>
      <w:r>
        <w:rPr>
          <w:rFonts w:hint="eastAsia"/>
        </w:rPr>
        <w:t>涉及到很多年份。但是每个年份的坏账率都比较相似，无法区分。而在每个年份内，总是第三季度（7</w:t>
      </w:r>
      <w:r>
        <w:t>-9</w:t>
      </w:r>
      <w:r>
        <w:rPr>
          <w:rFonts w:hint="eastAsia"/>
        </w:rPr>
        <w:t>月）的最高，因此转换为</w:t>
      </w:r>
      <w:r>
        <w:t>0/1</w:t>
      </w:r>
      <w:r>
        <w:rPr>
          <w:rFonts w:hint="eastAsia"/>
        </w:rPr>
        <w:t>特征：第三季度为1，其余为0</w:t>
      </w:r>
      <w:r>
        <w:t>.</w:t>
      </w:r>
    </w:p>
    <w:p w:rsidR="00A82050" w:rsidRDefault="00A82050" w:rsidP="00A82050">
      <w:pPr>
        <w:ind w:firstLine="420"/>
      </w:pPr>
      <w:r w:rsidRPr="00A82050">
        <w:drawing>
          <wp:inline distT="0" distB="0" distL="0" distR="0" wp14:anchorId="5C00133E" wp14:editId="7E9445EA">
            <wp:extent cx="5270500" cy="72580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050" w:rsidRDefault="00A82050" w:rsidP="00A82050">
      <w:pPr>
        <w:ind w:firstLine="420"/>
        <w:rPr>
          <w:rFonts w:hint="eastAsia"/>
        </w:rPr>
      </w:pPr>
      <w:r w:rsidRPr="00A82050">
        <w:drawing>
          <wp:inline distT="0" distB="0" distL="0" distR="0" wp14:anchorId="7248FD43" wp14:editId="30A59106">
            <wp:extent cx="5270500" cy="2991485"/>
            <wp:effectExtent l="0" t="0" r="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050" w:rsidRDefault="00A82050" w:rsidP="00A82050">
      <w:pPr>
        <w:ind w:firstLine="420"/>
        <w:jc w:val="both"/>
        <w:rPr>
          <w:rFonts w:hint="eastAsia"/>
        </w:rPr>
      </w:pPr>
    </w:p>
    <w:p w:rsidR="00E110A7" w:rsidRDefault="00E110A7" w:rsidP="00E110A7">
      <w:pPr>
        <w:pStyle w:val="a4"/>
        <w:numPr>
          <w:ilvl w:val="0"/>
          <w:numId w:val="4"/>
        </w:numPr>
        <w:ind w:firstLineChars="0"/>
      </w:pPr>
      <w:r>
        <w:t>purpose， 较多，共14种目的，</w:t>
      </w:r>
      <w:r>
        <w:rPr>
          <w:rFonts w:hint="eastAsia"/>
        </w:rPr>
        <w:t>划分为3维</w:t>
      </w:r>
      <w:proofErr w:type="spellStart"/>
      <w:r>
        <w:t>onehot</w:t>
      </w:r>
      <w:proofErr w:type="spellEnd"/>
      <w:r>
        <w:rPr>
          <w:rFonts w:hint="eastAsia"/>
        </w:rPr>
        <w:t>特征</w:t>
      </w:r>
    </w:p>
    <w:p w:rsidR="00E110A7" w:rsidRDefault="00E110A7" w:rsidP="00E110A7">
      <w:pPr>
        <w:ind w:firstLine="42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CD4FE8" wp14:editId="2C7F395F">
                <wp:simplePos x="0" y="0"/>
                <wp:positionH relativeFrom="column">
                  <wp:posOffset>3523615</wp:posOffset>
                </wp:positionH>
                <wp:positionV relativeFrom="paragraph">
                  <wp:posOffset>547733</wp:posOffset>
                </wp:positionV>
                <wp:extent cx="0" cy="1456690"/>
                <wp:effectExtent l="12700" t="0" r="25400" b="29210"/>
                <wp:wrapNone/>
                <wp:docPr id="24" name="直线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5669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EEB63F" id="直线连接符 24" o:spid="_x0000_s1026" style="position:absolute;left:0;text-align:lef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77.45pt,43.15pt" to="277.45pt,15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" strokecolor="#ed7d31 [3205]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44B1B48" wp14:editId="00628E80">
                <wp:simplePos x="0" y="0"/>
                <wp:positionH relativeFrom="column">
                  <wp:posOffset>2137229</wp:posOffset>
                </wp:positionH>
                <wp:positionV relativeFrom="paragraph">
                  <wp:posOffset>542109</wp:posOffset>
                </wp:positionV>
                <wp:extent cx="0" cy="1457052"/>
                <wp:effectExtent l="12700" t="0" r="25400" b="29210"/>
                <wp:wrapNone/>
                <wp:docPr id="23" name="直线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57052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284322" id="直线连接符 23" o:spid="_x0000_s1026" style="position:absolute;left:0;text-align:lef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68.3pt,42.7pt" to="168.3pt,15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" strokecolor="#ed7d31 [3205]" strokeweight="3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6324D7C" wp14:editId="0D408675">
            <wp:extent cx="3657600" cy="28956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A7" w:rsidRDefault="00E110A7" w:rsidP="00E110A7">
      <w:pPr>
        <w:ind w:firstLine="420"/>
        <w:jc w:val="center"/>
      </w:pPr>
      <w:r w:rsidRPr="00E110A7">
        <w:rPr>
          <w:rFonts w:ascii="Calibri" w:hAnsi="Calibri" w:cs="Calibri"/>
        </w:rPr>
        <w:t>﻿</w:t>
      </w:r>
      <w:proofErr w:type="spellStart"/>
      <w:r w:rsidRPr="00E110A7">
        <w:t>purpose_high</w:t>
      </w:r>
      <w:proofErr w:type="spellEnd"/>
      <w:r>
        <w:rPr>
          <w:rFonts w:hint="eastAsia"/>
        </w:rPr>
        <w:t>，</w:t>
      </w:r>
      <w:r w:rsidRPr="00E110A7">
        <w:rPr>
          <w:rFonts w:ascii="Calibri" w:hAnsi="Calibri" w:cs="Calibri"/>
        </w:rPr>
        <w:t>﻿</w:t>
      </w:r>
      <w:proofErr w:type="spellStart"/>
      <w:r w:rsidRPr="00E110A7">
        <w:t>purpose_</w:t>
      </w:r>
      <w:r>
        <w:rPr>
          <w:rFonts w:hint="eastAsia"/>
        </w:rPr>
        <w:t>mid</w:t>
      </w:r>
      <w:proofErr w:type="spellEnd"/>
      <w:r>
        <w:rPr>
          <w:rFonts w:hint="eastAsia"/>
        </w:rPr>
        <w:t>，</w:t>
      </w:r>
      <w:r w:rsidRPr="00E110A7">
        <w:rPr>
          <w:rFonts w:ascii="Calibri" w:hAnsi="Calibri" w:cs="Calibri"/>
        </w:rPr>
        <w:t>﻿</w:t>
      </w:r>
      <w:proofErr w:type="spellStart"/>
      <w:r w:rsidRPr="00E110A7">
        <w:t>purpose</w:t>
      </w:r>
      <w:r>
        <w:t>_low</w:t>
      </w:r>
      <w:proofErr w:type="spellEnd"/>
    </w:p>
    <w:p w:rsidR="00E110A7" w:rsidRDefault="00E110A7" w:rsidP="00E110A7">
      <w:pPr>
        <w:pStyle w:val="a4"/>
        <w:numPr>
          <w:ilvl w:val="0"/>
          <w:numId w:val="4"/>
        </w:numPr>
        <w:ind w:firstLineChars="0"/>
      </w:pPr>
      <w:proofErr w:type="spellStart"/>
      <w:r>
        <w:t>addr_state</w:t>
      </w:r>
      <w:proofErr w:type="spellEnd"/>
      <w:r>
        <w:t>， 地区位置，50个州。最多是CA，有50000条目，最小是ND，只有464条目。</w:t>
      </w:r>
    </w:p>
    <w:p w:rsidR="00E110A7" w:rsidRDefault="00F1556E" w:rsidP="00F1556E">
      <w:pPr>
        <w:ind w:firstLine="4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271E69" wp14:editId="57C6820D">
                <wp:simplePos x="0" y="0"/>
                <wp:positionH relativeFrom="column">
                  <wp:posOffset>1541780</wp:posOffset>
                </wp:positionH>
                <wp:positionV relativeFrom="paragraph">
                  <wp:posOffset>560070</wp:posOffset>
                </wp:positionV>
                <wp:extent cx="0" cy="2029460"/>
                <wp:effectExtent l="12700" t="0" r="25400" b="27940"/>
                <wp:wrapNone/>
                <wp:docPr id="26" name="直线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2946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45066C" id="直线连接符 26" o:spid="_x0000_s1026" style="position:absolute;left:0;text-align:lef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21.4pt,44.1pt" to="121.4pt,203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" strokecolor="#ed7d31 [3205]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1CE10A" wp14:editId="76F1FBCB">
                <wp:simplePos x="0" y="0"/>
                <wp:positionH relativeFrom="column">
                  <wp:posOffset>4545965</wp:posOffset>
                </wp:positionH>
                <wp:positionV relativeFrom="paragraph">
                  <wp:posOffset>559798</wp:posOffset>
                </wp:positionV>
                <wp:extent cx="0" cy="2029460"/>
                <wp:effectExtent l="12700" t="0" r="25400" b="27940"/>
                <wp:wrapNone/>
                <wp:docPr id="27" name="直线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2946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D88635" id="直线连接符 27" o:spid="_x0000_s1026" style="position:absolute;left:0;text-align:lef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57.95pt,44.1pt" to="357.95pt,203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" strokecolor="#ed7d31 [3205]" strokeweight="3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30174717" wp14:editId="43700810">
            <wp:extent cx="4495800" cy="28956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6E" w:rsidRDefault="00F1556E" w:rsidP="00F1556E">
      <w:pPr>
        <w:ind w:firstLine="420"/>
        <w:jc w:val="center"/>
      </w:pPr>
      <w:r w:rsidRPr="00F1556E">
        <w:rPr>
          <w:rFonts w:ascii="Calibri" w:hAnsi="Calibri" w:cs="Calibri"/>
        </w:rPr>
        <w:t>﻿</w:t>
      </w:r>
      <w:proofErr w:type="spellStart"/>
      <w:r w:rsidRPr="00F1556E">
        <w:t>addr_</w:t>
      </w:r>
      <w:proofErr w:type="gramStart"/>
      <w:r w:rsidRPr="00F1556E">
        <w:t>high</w:t>
      </w:r>
      <w:proofErr w:type="spellEnd"/>
      <w:r>
        <w:t>,</w:t>
      </w:r>
      <w:r w:rsidRPr="00F1556E">
        <w:t xml:space="preserve"> </w:t>
      </w:r>
      <w:r>
        <w:t xml:space="preserve"> </w:t>
      </w:r>
      <w:r w:rsidRPr="00F1556E">
        <w:rPr>
          <w:rFonts w:ascii="Calibri" w:hAnsi="Calibri" w:cs="Calibri"/>
        </w:rPr>
        <w:t>﻿</w:t>
      </w:r>
      <w:proofErr w:type="spellStart"/>
      <w:proofErr w:type="gramEnd"/>
      <w:r w:rsidRPr="00F1556E">
        <w:t>addr_</w:t>
      </w:r>
      <w:r>
        <w:t>mid</w:t>
      </w:r>
      <w:proofErr w:type="spellEnd"/>
      <w:r>
        <w:t xml:space="preserve">, </w:t>
      </w:r>
      <w:r w:rsidRPr="00F1556E">
        <w:t xml:space="preserve"> </w:t>
      </w:r>
      <w:r w:rsidRPr="00F1556E">
        <w:rPr>
          <w:rFonts w:ascii="Calibri" w:hAnsi="Calibri" w:cs="Calibri"/>
        </w:rPr>
        <w:t>﻿</w:t>
      </w:r>
      <w:proofErr w:type="spellStart"/>
      <w:r w:rsidRPr="00F1556E">
        <w:t>addr_</w:t>
      </w:r>
      <w:r>
        <w:t>low</w:t>
      </w:r>
      <w:proofErr w:type="spellEnd"/>
    </w:p>
    <w:p w:rsidR="00F1556E" w:rsidRDefault="00F1556E" w:rsidP="00F1556E">
      <w:pPr>
        <w:pStyle w:val="a4"/>
        <w:numPr>
          <w:ilvl w:val="0"/>
          <w:numId w:val="4"/>
        </w:numPr>
        <w:ind w:firstLineChars="0"/>
      </w:pPr>
      <w:proofErr w:type="spellStart"/>
      <w:r>
        <w:t>emp_title</w:t>
      </w:r>
      <w:proofErr w:type="spellEnd"/>
      <w:r>
        <w:t xml:space="preserve"> </w:t>
      </w:r>
    </w:p>
    <w:p w:rsidR="00F1556E" w:rsidRDefault="005B53CD" w:rsidP="00F1556E">
      <w:pPr>
        <w:ind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021AFDD" wp14:editId="47646296">
                <wp:simplePos x="0" y="0"/>
                <wp:positionH relativeFrom="column">
                  <wp:posOffset>3989653</wp:posOffset>
                </wp:positionH>
                <wp:positionV relativeFrom="paragraph">
                  <wp:posOffset>91615</wp:posOffset>
                </wp:positionV>
                <wp:extent cx="0" cy="257649"/>
                <wp:effectExtent l="12700" t="0" r="25400" b="34925"/>
                <wp:wrapNone/>
                <wp:docPr id="31" name="直线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7649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E452BA" id="直线连接符 31" o:spid="_x0000_s1026" style="position:absolute;left:0;text-align:lef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4.15pt,7.2pt" to="314.15pt,27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" strokecolor="#ed7d31 [3205]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DA80B26" wp14:editId="32C0A086">
                <wp:simplePos x="0" y="0"/>
                <wp:positionH relativeFrom="column">
                  <wp:posOffset>585470</wp:posOffset>
                </wp:positionH>
                <wp:positionV relativeFrom="paragraph">
                  <wp:posOffset>92047</wp:posOffset>
                </wp:positionV>
                <wp:extent cx="0" cy="257649"/>
                <wp:effectExtent l="12700" t="0" r="25400" b="34925"/>
                <wp:wrapNone/>
                <wp:docPr id="30" name="直线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57649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248ABB" id="直线连接符 30" o:spid="_x0000_s1026" style="position:absolute;left:0;text-align:lef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.1pt,7.25pt" to="46.1pt,27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" strokecolor="#ed7d31 [3205]" strokeweight="3pt">
                <v:stroke joinstyle="miter"/>
              </v:line>
            </w:pict>
          </mc:Fallback>
        </mc:AlternateContent>
      </w:r>
      <w:r w:rsidR="00F1556E">
        <w:rPr>
          <w:noProof/>
        </w:rPr>
        <w:drawing>
          <wp:inline distT="0" distB="0" distL="0" distR="0" wp14:anchorId="29DE56C9" wp14:editId="18393450">
            <wp:extent cx="5270500" cy="554990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6E" w:rsidRDefault="00F1556E" w:rsidP="005B53CD">
      <w:pPr>
        <w:ind w:firstLine="420"/>
        <w:jc w:val="center"/>
      </w:pPr>
      <w:r w:rsidRPr="00F1556E">
        <w:rPr>
          <w:rFonts w:ascii="Calibri" w:hAnsi="Calibri" w:cs="Calibri"/>
        </w:rPr>
        <w:t>﻿</w:t>
      </w:r>
      <w:proofErr w:type="spellStart"/>
      <w:r w:rsidRPr="00F1556E">
        <w:t>emp_title_</w:t>
      </w:r>
      <w:r>
        <w:t>high</w:t>
      </w:r>
      <w:proofErr w:type="spellEnd"/>
      <w:r>
        <w:t xml:space="preserve">, </w:t>
      </w:r>
      <w:r w:rsidRPr="00F1556E">
        <w:rPr>
          <w:rFonts w:ascii="Calibri" w:hAnsi="Calibri" w:cs="Calibri"/>
        </w:rPr>
        <w:t>﻿</w:t>
      </w:r>
      <w:proofErr w:type="spellStart"/>
      <w:r w:rsidRPr="00F1556E">
        <w:t>emp_title_</w:t>
      </w:r>
      <w:r>
        <w:t>mid</w:t>
      </w:r>
      <w:proofErr w:type="spellEnd"/>
      <w:r>
        <w:t xml:space="preserve">, </w:t>
      </w:r>
      <w:r w:rsidRPr="00F1556E">
        <w:rPr>
          <w:rFonts w:ascii="Calibri" w:hAnsi="Calibri" w:cs="Calibri"/>
        </w:rPr>
        <w:t>﻿</w:t>
      </w:r>
      <w:proofErr w:type="spellStart"/>
      <w:r w:rsidRPr="00F1556E">
        <w:t>emp_title_low</w:t>
      </w:r>
      <w:proofErr w:type="spellEnd"/>
    </w:p>
    <w:p w:rsidR="00A82050" w:rsidRDefault="00A82050" w:rsidP="00A82050">
      <w:pPr>
        <w:pStyle w:val="a4"/>
        <w:numPr>
          <w:ilvl w:val="0"/>
          <w:numId w:val="4"/>
        </w:numPr>
        <w:ind w:firstLineChars="0"/>
      </w:pPr>
      <w:proofErr w:type="spellStart"/>
      <w:r>
        <w:t>revol_util</w:t>
      </w:r>
      <w:proofErr w:type="spellEnd"/>
      <w:r>
        <w:t>， 百分数字符串。</w:t>
      </w:r>
      <w:r>
        <w:rPr>
          <w:rFonts w:hint="eastAsia"/>
        </w:rPr>
        <w:t>存在少量样本</w:t>
      </w:r>
      <w:r>
        <w:t>超过100%的</w:t>
      </w:r>
      <w:r>
        <w:rPr>
          <w:rFonts w:hint="eastAsia"/>
        </w:rPr>
        <w:t>。按照数值阶梯离散成三维</w:t>
      </w:r>
      <w:proofErr w:type="spellStart"/>
      <w:r w:rsidR="00FA4FF7">
        <w:rPr>
          <w:rFonts w:hint="eastAsia"/>
        </w:rPr>
        <w:t>onehot</w:t>
      </w:r>
      <w:proofErr w:type="spellEnd"/>
      <w:r w:rsidR="00FA4FF7">
        <w:rPr>
          <w:rFonts w:hint="eastAsia"/>
        </w:rPr>
        <w:t>特征：</w:t>
      </w:r>
      <w:r w:rsidR="00FA4FF7">
        <w:t>30%</w:t>
      </w:r>
      <w:r w:rsidR="00FA4FF7">
        <w:rPr>
          <w:rFonts w:hint="eastAsia"/>
        </w:rPr>
        <w:t>以下，</w:t>
      </w:r>
      <w:r w:rsidR="00FA4FF7">
        <w:t>30-80%</w:t>
      </w:r>
      <w:r w:rsidR="00FA4FF7">
        <w:rPr>
          <w:rFonts w:hint="eastAsia"/>
        </w:rPr>
        <w:t>，8</w:t>
      </w:r>
      <w:r w:rsidR="00FA4FF7">
        <w:t>0%</w:t>
      </w:r>
      <w:r w:rsidR="00FA4FF7">
        <w:rPr>
          <w:rFonts w:hint="eastAsia"/>
        </w:rPr>
        <w:t>以上。</w:t>
      </w:r>
    </w:p>
    <w:p w:rsidR="00FA4FF7" w:rsidRDefault="00FA4FF7" w:rsidP="00A82050">
      <w:pPr>
        <w:pStyle w:val="a4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其余舍弃的字符串特征：</w:t>
      </w:r>
    </w:p>
    <w:p w:rsidR="009758E3" w:rsidRDefault="00FA4FF7" w:rsidP="00FA4FF7">
      <w:pPr>
        <w:pStyle w:val="a4"/>
        <w:numPr>
          <w:ilvl w:val="0"/>
          <w:numId w:val="5"/>
        </w:numPr>
        <w:ind w:firstLineChars="0"/>
      </w:pPr>
      <w:proofErr w:type="spellStart"/>
      <w:r>
        <w:t>pymnt_plan</w:t>
      </w:r>
      <w:proofErr w:type="spellEnd"/>
      <w:r>
        <w:rPr>
          <w:rFonts w:hint="eastAsia"/>
        </w:rPr>
        <w:t>训练集</w:t>
      </w:r>
      <w:r w:rsidR="009758E3">
        <w:t>一共有405057</w:t>
      </w:r>
      <w:r>
        <w:rPr>
          <w:rFonts w:hint="eastAsia"/>
        </w:rPr>
        <w:t>个样本，其中</w:t>
      </w:r>
      <w:r w:rsidR="009758E3">
        <w:t>有405055个为“n"</w:t>
      </w:r>
      <w:r>
        <w:rPr>
          <w:rFonts w:hint="eastAsia"/>
        </w:rPr>
        <w:t>。</w:t>
      </w:r>
      <w:r w:rsidR="009758E3">
        <w:t>该条属性</w:t>
      </w:r>
      <w:r>
        <w:rPr>
          <w:rFonts w:hint="eastAsia"/>
        </w:rPr>
        <w:t>无区分度。</w:t>
      </w:r>
    </w:p>
    <w:p w:rsidR="009758E3" w:rsidRDefault="009758E3" w:rsidP="00FA4FF7">
      <w:pPr>
        <w:pStyle w:val="a4"/>
        <w:numPr>
          <w:ilvl w:val="0"/>
          <w:numId w:val="5"/>
        </w:numPr>
        <w:ind w:firstLineChars="0"/>
      </w:pPr>
      <w:r>
        <w:lastRenderedPageBreak/>
        <w:t>URL</w:t>
      </w:r>
      <w:r w:rsidR="00FA4FF7">
        <w:rPr>
          <w:rFonts w:hint="eastAsia"/>
        </w:rPr>
        <w:t xml:space="preserve"> 网址。</w:t>
      </w:r>
    </w:p>
    <w:p w:rsidR="009758E3" w:rsidRDefault="00FA4FF7" w:rsidP="00FA4FF7">
      <w:pPr>
        <w:pStyle w:val="a4"/>
        <w:numPr>
          <w:ilvl w:val="0"/>
          <w:numId w:val="5"/>
        </w:numPr>
        <w:ind w:firstLineChars="0"/>
        <w:rPr>
          <w:rFonts w:hint="eastAsia"/>
        </w:rPr>
      </w:pPr>
      <w:r>
        <w:t>T</w:t>
      </w:r>
      <w:r w:rsidR="009758E3">
        <w:t>itle</w:t>
      </w:r>
      <w:r>
        <w:rPr>
          <w:rFonts w:hint="eastAsia"/>
        </w:rPr>
        <w:t xml:space="preserve"> 申请项目的名号，和</w:t>
      </w:r>
      <w:r>
        <w:t>p</w:t>
      </w:r>
      <w:r>
        <w:rPr>
          <w:rFonts w:hint="eastAsia"/>
        </w:rPr>
        <w:t>urpose特征较为重复，有许多类型是一致的。</w:t>
      </w:r>
    </w:p>
    <w:p w:rsidR="009758E3" w:rsidRDefault="009758E3" w:rsidP="00FA4FF7">
      <w:pPr>
        <w:pStyle w:val="a4"/>
        <w:numPr>
          <w:ilvl w:val="0"/>
          <w:numId w:val="5"/>
        </w:numPr>
        <w:ind w:firstLineChars="0"/>
      </w:pPr>
      <w:proofErr w:type="spellStart"/>
      <w:r>
        <w:t>zip_code</w:t>
      </w:r>
      <w:proofErr w:type="spellEnd"/>
      <w:r w:rsidR="00FA4FF7">
        <w:rPr>
          <w:rFonts w:hint="eastAsia"/>
        </w:rPr>
        <w:t xml:space="preserve"> </w:t>
      </w:r>
      <w:r>
        <w:t>反映地区位置，</w:t>
      </w:r>
      <w:r w:rsidR="00FA4FF7">
        <w:rPr>
          <w:rFonts w:hint="eastAsia"/>
        </w:rPr>
        <w:t>类型非常多。和</w:t>
      </w:r>
      <w:proofErr w:type="spellStart"/>
      <w:r w:rsidR="00FA4FF7">
        <w:t>addr_state</w:t>
      </w:r>
      <w:proofErr w:type="spellEnd"/>
      <w:r w:rsidR="00FA4FF7">
        <w:rPr>
          <w:rFonts w:hint="eastAsia"/>
        </w:rPr>
        <w:t>特征较为重复，舍弃。</w:t>
      </w:r>
    </w:p>
    <w:p w:rsidR="009758E3" w:rsidRDefault="009758E3" w:rsidP="00FA4FF7">
      <w:pPr>
        <w:pStyle w:val="a4"/>
        <w:numPr>
          <w:ilvl w:val="0"/>
          <w:numId w:val="5"/>
        </w:numPr>
        <w:ind w:firstLineChars="0"/>
      </w:pPr>
      <w:proofErr w:type="spellStart"/>
      <w:r>
        <w:t>desc</w:t>
      </w:r>
      <w:proofErr w:type="spellEnd"/>
      <w:r>
        <w:t xml:space="preserve"> </w:t>
      </w:r>
      <w:r w:rsidR="00FA4FF7">
        <w:rPr>
          <w:rFonts w:hint="eastAsia"/>
        </w:rPr>
        <w:t>对借款原因的</w:t>
      </w:r>
      <w:r>
        <w:t>描述，大多为空。</w:t>
      </w:r>
      <w:r w:rsidR="00FA4FF7">
        <w:rPr>
          <w:rFonts w:hint="eastAsia"/>
        </w:rPr>
        <w:t>参考意义较少。</w:t>
      </w:r>
    </w:p>
    <w:p w:rsidR="009758E3" w:rsidRDefault="009758E3" w:rsidP="009758E3">
      <w:pPr>
        <w:ind w:firstLine="420"/>
      </w:pPr>
    </w:p>
    <w:p w:rsidR="001120D2" w:rsidRDefault="001120D2" w:rsidP="001120D2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数值型特征</w:t>
      </w:r>
    </w:p>
    <w:p w:rsidR="001120D2" w:rsidRDefault="00703CE5" w:rsidP="009758E3">
      <w:pPr>
        <w:ind w:firstLine="420"/>
      </w:pPr>
      <w:r>
        <w:rPr>
          <w:rFonts w:hint="eastAsia"/>
        </w:rPr>
        <w:t>通过两种算法</w:t>
      </w:r>
      <w:r w:rsidR="001120D2">
        <w:rPr>
          <w:rFonts w:hint="eastAsia"/>
        </w:rPr>
        <w:t>对全部数值型特征</w:t>
      </w:r>
      <w:r>
        <w:rPr>
          <w:rFonts w:hint="eastAsia"/>
        </w:rPr>
        <w:t>计算</w:t>
      </w:r>
      <w:proofErr w:type="spellStart"/>
      <w:r>
        <w:t>ks</w:t>
      </w:r>
      <w:proofErr w:type="spellEnd"/>
      <w:r>
        <w:rPr>
          <w:rFonts w:hint="eastAsia"/>
        </w:rPr>
        <w:t>值。选出其中大于1</w:t>
      </w:r>
      <w:r>
        <w:t>0</w:t>
      </w:r>
      <w:r>
        <w:rPr>
          <w:rFonts w:hint="eastAsia"/>
        </w:rPr>
        <w:t>的全部特征放入最终的特征池内。</w:t>
      </w:r>
    </w:p>
    <w:tbl>
      <w:tblPr>
        <w:tblW w:w="41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80"/>
        <w:gridCol w:w="1407"/>
      </w:tblGrid>
      <w:tr w:rsidR="00703CE5" w:rsidTr="00703CE5">
        <w:trPr>
          <w:trHeight w:hRule="exact" w:val="454"/>
          <w:jc w:val="center"/>
        </w:trPr>
        <w:tc>
          <w:tcPr>
            <w:tcW w:w="288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rPr>
                <w:rFonts w:ascii="DengXian" w:eastAsia="DengXian" w:hAnsi="DengXian"/>
                <w:color w:val="000000"/>
              </w:rPr>
            </w:pPr>
            <w:proofErr w:type="spellStart"/>
            <w:r>
              <w:rPr>
                <w:rFonts w:ascii="DengXian" w:eastAsia="DengXian" w:hAnsi="DengXian" w:hint="eastAsia"/>
                <w:color w:val="000000"/>
              </w:rPr>
              <w:t>mths_since_rcnt_il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jc w:val="right"/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17.0438472</w:t>
            </w:r>
          </w:p>
        </w:tc>
      </w:tr>
      <w:tr w:rsidR="00703CE5" w:rsidTr="00703CE5">
        <w:trPr>
          <w:trHeight w:hRule="exact" w:val="454"/>
          <w:jc w:val="center"/>
        </w:trPr>
        <w:tc>
          <w:tcPr>
            <w:tcW w:w="288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open_il_12m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jc w:val="right"/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16.298481</w:t>
            </w:r>
          </w:p>
        </w:tc>
      </w:tr>
      <w:tr w:rsidR="00703CE5" w:rsidTr="00703CE5">
        <w:trPr>
          <w:trHeight w:hRule="exact" w:val="454"/>
          <w:jc w:val="center"/>
        </w:trPr>
        <w:tc>
          <w:tcPr>
            <w:tcW w:w="288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acc_open_past_24mths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jc w:val="right"/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14.9315242</w:t>
            </w:r>
          </w:p>
        </w:tc>
      </w:tr>
      <w:tr w:rsidR="00703CE5" w:rsidTr="00703CE5">
        <w:trPr>
          <w:trHeight w:hRule="exact" w:val="454"/>
          <w:jc w:val="center"/>
        </w:trPr>
        <w:tc>
          <w:tcPr>
            <w:tcW w:w="288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open_il_24m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jc w:val="right"/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14.1306632</w:t>
            </w:r>
          </w:p>
        </w:tc>
      </w:tr>
      <w:tr w:rsidR="00703CE5" w:rsidTr="00703CE5">
        <w:trPr>
          <w:trHeight w:hRule="exact" w:val="454"/>
          <w:jc w:val="center"/>
        </w:trPr>
        <w:tc>
          <w:tcPr>
            <w:tcW w:w="288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rPr>
                <w:rFonts w:ascii="DengXian" w:eastAsia="DengXian" w:hAnsi="DengXian" w:hint="eastAsia"/>
                <w:color w:val="000000"/>
              </w:rPr>
            </w:pPr>
            <w:proofErr w:type="spellStart"/>
            <w:r>
              <w:rPr>
                <w:rFonts w:ascii="DengXian" w:eastAsia="DengXian" w:hAnsi="DengXian" w:hint="eastAsia"/>
                <w:color w:val="000000"/>
              </w:rPr>
              <w:t>fico_range_high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jc w:val="right"/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13.9314711</w:t>
            </w:r>
          </w:p>
        </w:tc>
      </w:tr>
      <w:tr w:rsidR="00703CE5" w:rsidTr="00703CE5">
        <w:trPr>
          <w:trHeight w:hRule="exact" w:val="454"/>
          <w:jc w:val="center"/>
        </w:trPr>
        <w:tc>
          <w:tcPr>
            <w:tcW w:w="288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rPr>
                <w:rFonts w:ascii="DengXian" w:eastAsia="DengXian" w:hAnsi="DengXian" w:hint="eastAsia"/>
                <w:color w:val="000000"/>
              </w:rPr>
            </w:pPr>
            <w:proofErr w:type="spellStart"/>
            <w:r>
              <w:rPr>
                <w:rFonts w:ascii="DengXian" w:eastAsia="DengXian" w:hAnsi="DengXian" w:hint="eastAsia"/>
                <w:color w:val="000000"/>
              </w:rPr>
              <w:t>fico_range_low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jc w:val="right"/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13.9314711</w:t>
            </w:r>
          </w:p>
        </w:tc>
      </w:tr>
      <w:tr w:rsidR="00703CE5" w:rsidTr="00703CE5">
        <w:trPr>
          <w:trHeight w:hRule="exact" w:val="454"/>
          <w:jc w:val="center"/>
        </w:trPr>
        <w:tc>
          <w:tcPr>
            <w:tcW w:w="288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num_tl_op_past_12m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jc w:val="right"/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13.8507484</w:t>
            </w:r>
          </w:p>
        </w:tc>
      </w:tr>
      <w:tr w:rsidR="00703CE5" w:rsidTr="00703CE5">
        <w:trPr>
          <w:trHeight w:hRule="exact" w:val="454"/>
          <w:jc w:val="center"/>
        </w:trPr>
        <w:tc>
          <w:tcPr>
            <w:tcW w:w="288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open_acc_6m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jc w:val="right"/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12.4420135</w:t>
            </w:r>
          </w:p>
        </w:tc>
      </w:tr>
      <w:tr w:rsidR="00703CE5" w:rsidTr="00703CE5">
        <w:trPr>
          <w:trHeight w:hRule="exact" w:val="454"/>
          <w:jc w:val="center"/>
        </w:trPr>
        <w:tc>
          <w:tcPr>
            <w:tcW w:w="288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inq_last_12m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jc w:val="right"/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12.1277249</w:t>
            </w:r>
          </w:p>
        </w:tc>
      </w:tr>
      <w:tr w:rsidR="00703CE5" w:rsidTr="00703CE5">
        <w:trPr>
          <w:trHeight w:hRule="exact" w:val="454"/>
          <w:jc w:val="center"/>
        </w:trPr>
        <w:tc>
          <w:tcPr>
            <w:tcW w:w="288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inq_last_6mths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jc w:val="right"/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11.8124407</w:t>
            </w:r>
          </w:p>
        </w:tc>
      </w:tr>
      <w:tr w:rsidR="00703CE5" w:rsidTr="00703CE5">
        <w:trPr>
          <w:trHeight w:hRule="exact" w:val="454"/>
          <w:jc w:val="center"/>
        </w:trPr>
        <w:tc>
          <w:tcPr>
            <w:tcW w:w="288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open_rv_24m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jc w:val="right"/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11.6242144</w:t>
            </w:r>
          </w:p>
        </w:tc>
      </w:tr>
      <w:tr w:rsidR="00703CE5" w:rsidTr="00703CE5">
        <w:trPr>
          <w:trHeight w:hRule="exact" w:val="454"/>
          <w:jc w:val="center"/>
        </w:trPr>
        <w:tc>
          <w:tcPr>
            <w:tcW w:w="288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rPr>
                <w:rFonts w:ascii="DengXian" w:eastAsia="DengXian" w:hAnsi="DengXian" w:hint="eastAsia"/>
                <w:color w:val="000000"/>
              </w:rPr>
            </w:pPr>
            <w:proofErr w:type="spellStart"/>
            <w:r>
              <w:rPr>
                <w:rFonts w:ascii="DengXian" w:eastAsia="DengXian" w:hAnsi="DengXian" w:hint="eastAsia"/>
                <w:color w:val="000000"/>
              </w:rPr>
              <w:t>il_util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jc w:val="right"/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11.285444</w:t>
            </w:r>
          </w:p>
        </w:tc>
      </w:tr>
      <w:tr w:rsidR="00703CE5" w:rsidTr="00703CE5">
        <w:trPr>
          <w:trHeight w:hRule="exact" w:val="454"/>
          <w:jc w:val="center"/>
        </w:trPr>
        <w:tc>
          <w:tcPr>
            <w:tcW w:w="288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rPr>
                <w:rFonts w:ascii="DengXian" w:eastAsia="DengXian" w:hAnsi="DengXian" w:hint="eastAsia"/>
                <w:color w:val="000000"/>
              </w:rPr>
            </w:pPr>
            <w:proofErr w:type="spellStart"/>
            <w:r>
              <w:rPr>
                <w:rFonts w:ascii="DengXian" w:eastAsia="DengXian" w:hAnsi="DengXian" w:hint="eastAsia"/>
                <w:color w:val="000000"/>
              </w:rPr>
              <w:t>dti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jc w:val="right"/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11.2299418</w:t>
            </w:r>
          </w:p>
        </w:tc>
      </w:tr>
      <w:tr w:rsidR="00703CE5" w:rsidTr="00703CE5">
        <w:trPr>
          <w:trHeight w:hRule="exact" w:val="454"/>
          <w:jc w:val="center"/>
        </w:trPr>
        <w:tc>
          <w:tcPr>
            <w:tcW w:w="288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rPr>
                <w:rFonts w:ascii="DengXian" w:eastAsia="DengXian" w:hAnsi="DengXian" w:hint="eastAsia"/>
                <w:color w:val="000000"/>
              </w:rPr>
            </w:pPr>
            <w:proofErr w:type="spellStart"/>
            <w:r>
              <w:rPr>
                <w:rFonts w:ascii="DengXian" w:eastAsia="DengXian" w:hAnsi="DengXian" w:hint="eastAsia"/>
                <w:color w:val="000000"/>
              </w:rPr>
              <w:t>inq_fi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jc w:val="right"/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11.1846373</w:t>
            </w:r>
          </w:p>
        </w:tc>
      </w:tr>
      <w:tr w:rsidR="00703CE5" w:rsidTr="00703CE5">
        <w:trPr>
          <w:trHeight w:hRule="exact" w:val="454"/>
          <w:jc w:val="center"/>
        </w:trPr>
        <w:tc>
          <w:tcPr>
            <w:tcW w:w="288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rPr>
                <w:rFonts w:ascii="DengXian" w:eastAsia="DengXian" w:hAnsi="DengXian" w:hint="eastAsia"/>
                <w:color w:val="000000"/>
              </w:rPr>
            </w:pPr>
            <w:proofErr w:type="spellStart"/>
            <w:r>
              <w:rPr>
                <w:rFonts w:ascii="DengXian" w:eastAsia="DengXian" w:hAnsi="DengXian" w:hint="eastAsia"/>
                <w:color w:val="000000"/>
              </w:rPr>
              <w:t>mo_sin_rcnt_tl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:rsidR="00703CE5" w:rsidRDefault="00703CE5">
            <w:pPr>
              <w:jc w:val="right"/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10.4190736</w:t>
            </w:r>
          </w:p>
        </w:tc>
      </w:tr>
    </w:tbl>
    <w:p w:rsidR="00703CE5" w:rsidRDefault="00703CE5" w:rsidP="00703CE5"/>
    <w:p w:rsidR="00703CE5" w:rsidRPr="00461BF3" w:rsidRDefault="00461BF3" w:rsidP="00703CE5">
      <w:pPr>
        <w:rPr>
          <w:color w:val="FF0000"/>
        </w:rPr>
      </w:pPr>
      <w:r w:rsidRPr="00461BF3">
        <w:rPr>
          <w:rFonts w:hint="eastAsia"/>
          <w:color w:val="FF0000"/>
        </w:rPr>
        <w:t>（</w:t>
      </w:r>
      <w:r w:rsidR="006B7774">
        <w:rPr>
          <w:rFonts w:hint="eastAsia"/>
          <w:color w:val="FF0000"/>
        </w:rPr>
        <w:t>待</w:t>
      </w:r>
      <w:r w:rsidRPr="00461BF3">
        <w:rPr>
          <w:rFonts w:hint="eastAsia"/>
          <w:color w:val="FF0000"/>
        </w:rPr>
        <w:t>补充另一种）</w:t>
      </w:r>
    </w:p>
    <w:p w:rsidR="00703CE5" w:rsidRDefault="00461BF3" w:rsidP="00461BF3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模型训练</w:t>
      </w:r>
    </w:p>
    <w:p w:rsidR="00951E0F" w:rsidRDefault="00461BF3" w:rsidP="00703CE5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通过</w:t>
      </w:r>
      <w:r>
        <w:t>SMOTE</w:t>
      </w:r>
      <w:r>
        <w:rPr>
          <w:rFonts w:hint="eastAsia"/>
        </w:rPr>
        <w:t>对样本分布不均进行处理</w:t>
      </w:r>
      <w:r w:rsidR="00951E0F">
        <w:rPr>
          <w:rFonts w:hint="eastAsia"/>
        </w:rPr>
        <w:t>：</w:t>
      </w:r>
    </w:p>
    <w:p w:rsidR="00951E0F" w:rsidRDefault="00951E0F" w:rsidP="00951E0F">
      <w:pPr>
        <w:pStyle w:val="a4"/>
        <w:numPr>
          <w:ilvl w:val="0"/>
          <w:numId w:val="8"/>
        </w:numPr>
        <w:ind w:firstLineChars="0"/>
      </w:pPr>
      <w:r>
        <w:t>在现有坏用户实例之间，可以利用坏用户特征的相似度，来生成新的坏用户实例</w:t>
      </w:r>
      <w:r>
        <w:rPr>
          <w:rFonts w:hint="eastAsia"/>
        </w:rPr>
        <w:t>。</w:t>
      </w:r>
    </w:p>
    <w:p w:rsidR="00951E0F" w:rsidRDefault="00951E0F" w:rsidP="00951E0F">
      <w:pPr>
        <w:ind w:leftChars="350" w:left="840"/>
      </w:pPr>
      <w:r>
        <w:t>优点:可以缓解过度拟合问题，不会损失有价值的信息</w:t>
      </w:r>
    </w:p>
    <w:p w:rsidR="00951E0F" w:rsidRDefault="00951E0F" w:rsidP="00951E0F">
      <w:pPr>
        <w:ind w:leftChars="350" w:left="840"/>
      </w:pPr>
      <w:r>
        <w:t>劣势:在生成合成性实例时，SMOTE不考虑其它类型的相邻实例，会导致有放大数据集中噪音的现象</w:t>
      </w:r>
    </w:p>
    <w:p w:rsidR="00951E0F" w:rsidRDefault="00951E0F" w:rsidP="00951E0F">
      <w:pPr>
        <w:rPr>
          <w:rFonts w:hint="eastAsia"/>
        </w:rPr>
      </w:pPr>
      <w:r w:rsidRPr="00951E0F">
        <w:lastRenderedPageBreak/>
        <w:drawing>
          <wp:inline distT="0" distB="0" distL="0" distR="0" wp14:anchorId="2526C51E" wp14:editId="22595FFF">
            <wp:extent cx="5270500" cy="26670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E5" w:rsidRDefault="00951E0F" w:rsidP="00703CE5">
      <w:pPr>
        <w:pStyle w:val="a4"/>
        <w:numPr>
          <w:ilvl w:val="0"/>
          <w:numId w:val="8"/>
        </w:numPr>
        <w:ind w:firstLineChars="0"/>
        <w:rPr>
          <w:rFonts w:hint="eastAsia"/>
        </w:rPr>
      </w:pPr>
      <w:r w:rsidRPr="00951E0F">
        <w:t>去除数据噪音:识别 Tomek Link</w:t>
      </w:r>
      <w:r>
        <w:rPr>
          <w:rFonts w:hint="eastAsia"/>
        </w:rPr>
        <w:t>。</w:t>
      </w:r>
      <w:r>
        <w:t>好实例应该最接近好实例，坏实例应该最接近坏实例，好坏实例之间的距离应该更大</w:t>
      </w:r>
      <w:r>
        <w:tab/>
      </w:r>
    </w:p>
    <w:p w:rsidR="00703CE5" w:rsidRDefault="00951E0F" w:rsidP="00703CE5">
      <w:r w:rsidRPr="00951E0F">
        <w:drawing>
          <wp:inline distT="0" distB="0" distL="0" distR="0" wp14:anchorId="0801804E" wp14:editId="7EC0DDB4">
            <wp:extent cx="5270500" cy="4660265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E5" w:rsidRDefault="00951E0F" w:rsidP="00703CE5">
      <w:r>
        <w:t>p.s.</w:t>
      </w:r>
      <w:r>
        <w:rPr>
          <w:rFonts w:hint="eastAsia"/>
        </w:rPr>
        <w:t xml:space="preserve"> 进行</w:t>
      </w:r>
      <w:r>
        <w:t>SMOTE</w:t>
      </w:r>
      <w:r>
        <w:rPr>
          <w:rFonts w:hint="eastAsia"/>
        </w:rPr>
        <w:t>之后再进行标准化，比在之前进行标准化，S</w:t>
      </w:r>
      <w:r>
        <w:t>MOTE</w:t>
      </w:r>
      <w:r>
        <w:rPr>
          <w:rFonts w:hint="eastAsia"/>
        </w:rPr>
        <w:t>的运算速度会快很多。</w:t>
      </w:r>
    </w:p>
    <w:p w:rsidR="006B7774" w:rsidRDefault="006B7774" w:rsidP="006B7774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 w:rsidRPr="006B7774">
        <w:t>模型选择（交叉验证）</w:t>
      </w:r>
    </w:p>
    <w:p w:rsidR="00951E0F" w:rsidRDefault="00951E0F" w:rsidP="006B7774">
      <w:r>
        <w:rPr>
          <w:rFonts w:hint="eastAsia"/>
        </w:rPr>
        <w:t>将原始数据集划分成8</w:t>
      </w:r>
      <w:r>
        <w:t>0% -20%</w:t>
      </w:r>
      <w:r>
        <w:rPr>
          <w:rFonts w:hint="eastAsia"/>
        </w:rPr>
        <w:t>，后者最为t</w:t>
      </w:r>
      <w:r>
        <w:t>est set</w:t>
      </w:r>
      <w:r>
        <w:rPr>
          <w:rFonts w:hint="eastAsia"/>
        </w:rPr>
        <w:t>。</w:t>
      </w:r>
    </w:p>
    <w:p w:rsidR="006B7774" w:rsidRDefault="00951E0F" w:rsidP="006B7774">
      <w:r>
        <w:rPr>
          <w:rFonts w:hint="eastAsia"/>
        </w:rPr>
        <w:lastRenderedPageBreak/>
        <w:t>在8</w:t>
      </w:r>
      <w:r>
        <w:t>0%</w:t>
      </w:r>
      <w:r>
        <w:rPr>
          <w:rFonts w:hint="eastAsia"/>
        </w:rPr>
        <w:t>的数据中再进行5折交叉验证训练模型，即进一步划分成8</w:t>
      </w:r>
      <w:r>
        <w:t>0%</w:t>
      </w:r>
      <w:r>
        <w:rPr>
          <w:rFonts w:hint="eastAsia"/>
        </w:rPr>
        <w:t>的train</w:t>
      </w:r>
      <w:r>
        <w:t xml:space="preserve"> </w:t>
      </w:r>
      <w:r>
        <w:rPr>
          <w:rFonts w:hint="eastAsia"/>
        </w:rPr>
        <w:t>set和2</w:t>
      </w:r>
      <w:r>
        <w:t>0%</w:t>
      </w:r>
      <w:r>
        <w:rPr>
          <w:rFonts w:hint="eastAsia"/>
        </w:rPr>
        <w:t>的validation</w:t>
      </w:r>
      <w:r>
        <w:t xml:space="preserve"> </w:t>
      </w:r>
      <w:r>
        <w:rPr>
          <w:rFonts w:hint="eastAsia"/>
        </w:rPr>
        <w:t>set，并轮换计算5次，取5次的平均AUC值（线下）。由此来分析各种模型的好坏。最后上传到</w:t>
      </w:r>
      <w:proofErr w:type="spellStart"/>
      <w:r>
        <w:rPr>
          <w:rFonts w:hint="eastAsia"/>
        </w:rPr>
        <w:t>d</w:t>
      </w:r>
      <w:r>
        <w:t>atalab</w:t>
      </w:r>
      <w:proofErr w:type="spellEnd"/>
      <w:r>
        <w:rPr>
          <w:rFonts w:hint="eastAsia"/>
        </w:rPr>
        <w:t>进行运行时为节省时间</w:t>
      </w:r>
      <w:r w:rsidR="006B7774">
        <w:rPr>
          <w:rFonts w:hint="eastAsia"/>
        </w:rPr>
        <w:t>不再进行5折交叉验证。</w:t>
      </w:r>
    </w:p>
    <w:p w:rsidR="006B7774" w:rsidRDefault="006B7774" w:rsidP="006B7774"/>
    <w:p w:rsidR="006B7774" w:rsidRPr="006B7774" w:rsidRDefault="006B7774" w:rsidP="006B7774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模型评估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30"/>
        <w:gridCol w:w="3443"/>
        <w:gridCol w:w="851"/>
        <w:gridCol w:w="1417"/>
        <w:gridCol w:w="1349"/>
      </w:tblGrid>
      <w:tr w:rsidR="006B7774" w:rsidTr="006B7774">
        <w:tc>
          <w:tcPr>
            <w:tcW w:w="1230" w:type="dxa"/>
          </w:tcPr>
          <w:p w:rsidR="006B7774" w:rsidRDefault="006B7774" w:rsidP="006B7774">
            <w:pPr>
              <w:rPr>
                <w:rFonts w:hint="eastAsia"/>
              </w:rPr>
            </w:pPr>
            <w:r>
              <w:rPr>
                <w:rFonts w:hint="eastAsia"/>
              </w:rPr>
              <w:t>机器学习模型</w:t>
            </w:r>
          </w:p>
        </w:tc>
        <w:tc>
          <w:tcPr>
            <w:tcW w:w="3443" w:type="dxa"/>
          </w:tcPr>
          <w:p w:rsidR="006B7774" w:rsidRDefault="006B7774" w:rsidP="006B7774">
            <w:pPr>
              <w:rPr>
                <w:rFonts w:hint="eastAsia"/>
              </w:rPr>
            </w:pPr>
            <w:r>
              <w:rPr>
                <w:rFonts w:hint="eastAsia"/>
              </w:rPr>
              <w:t>描述</w:t>
            </w:r>
          </w:p>
        </w:tc>
        <w:tc>
          <w:tcPr>
            <w:tcW w:w="851" w:type="dxa"/>
          </w:tcPr>
          <w:p w:rsidR="006B7774" w:rsidRDefault="006B7774" w:rsidP="006B7774">
            <w:pPr>
              <w:rPr>
                <w:rFonts w:hint="eastAsia"/>
              </w:rPr>
            </w:pPr>
            <w:r>
              <w:rPr>
                <w:rFonts w:hint="eastAsia"/>
              </w:rPr>
              <w:t>用时</w:t>
            </w:r>
          </w:p>
        </w:tc>
        <w:tc>
          <w:tcPr>
            <w:tcW w:w="1417" w:type="dxa"/>
          </w:tcPr>
          <w:p w:rsidR="006B7774" w:rsidRDefault="006B7774" w:rsidP="006B7774">
            <w:r>
              <w:rPr>
                <w:rFonts w:hint="eastAsia"/>
              </w:rPr>
              <w:t>A</w:t>
            </w:r>
            <w:r>
              <w:t>UC</w:t>
            </w:r>
            <w:r>
              <w:rPr>
                <w:rFonts w:hint="eastAsia"/>
              </w:rPr>
              <w:t>（基于原始数据）</w:t>
            </w:r>
          </w:p>
        </w:tc>
        <w:tc>
          <w:tcPr>
            <w:tcW w:w="1349" w:type="dxa"/>
          </w:tcPr>
          <w:p w:rsidR="006B7774" w:rsidRDefault="006B7774" w:rsidP="006B7774">
            <w:pPr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UC(</w:t>
            </w:r>
            <w:r>
              <w:rPr>
                <w:rFonts w:hint="eastAsia"/>
              </w:rPr>
              <w:t>最终测试集)</w:t>
            </w:r>
          </w:p>
        </w:tc>
      </w:tr>
      <w:tr w:rsidR="006B7774" w:rsidTr="006B7774">
        <w:tc>
          <w:tcPr>
            <w:tcW w:w="1230" w:type="dxa"/>
          </w:tcPr>
          <w:p w:rsidR="006B7774" w:rsidRDefault="006B7774" w:rsidP="006B7774">
            <w:pPr>
              <w:rPr>
                <w:rFonts w:hint="eastAsia"/>
              </w:rPr>
            </w:pPr>
            <w:r>
              <w:rPr>
                <w:rFonts w:hint="eastAsia"/>
              </w:rPr>
              <w:t>神经网络</w:t>
            </w:r>
          </w:p>
        </w:tc>
        <w:tc>
          <w:tcPr>
            <w:tcW w:w="3443" w:type="dxa"/>
          </w:tcPr>
          <w:p w:rsidR="006B7774" w:rsidRDefault="006B7774" w:rsidP="006B7774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043545" cy="1382963"/>
                  <wp:effectExtent l="0" t="0" r="1270" b="190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nnmodel_stucture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4118" cy="1491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6B7774" w:rsidRDefault="006B7774" w:rsidP="006B7774">
            <w:pPr>
              <w:rPr>
                <w:rFonts w:hint="eastAsia"/>
              </w:rPr>
            </w:pPr>
          </w:p>
        </w:tc>
        <w:tc>
          <w:tcPr>
            <w:tcW w:w="1417" w:type="dxa"/>
          </w:tcPr>
          <w:p w:rsidR="006B7774" w:rsidRDefault="006B7774" w:rsidP="006B7774">
            <w:pPr>
              <w:rPr>
                <w:rFonts w:hint="eastAsia"/>
              </w:rPr>
            </w:pPr>
          </w:p>
        </w:tc>
        <w:tc>
          <w:tcPr>
            <w:tcW w:w="1349" w:type="dxa"/>
          </w:tcPr>
          <w:p w:rsidR="006B7774" w:rsidRDefault="006B7774" w:rsidP="006B7774">
            <w:pPr>
              <w:rPr>
                <w:rFonts w:hint="eastAsia"/>
              </w:rPr>
            </w:pPr>
            <w:r>
              <w:t>0.66</w:t>
            </w:r>
            <w:r>
              <w:t>6</w:t>
            </w:r>
          </w:p>
        </w:tc>
      </w:tr>
      <w:tr w:rsidR="006B7774" w:rsidTr="006B7774">
        <w:tc>
          <w:tcPr>
            <w:tcW w:w="1230" w:type="dxa"/>
          </w:tcPr>
          <w:p w:rsidR="006B7774" w:rsidRDefault="006B7774" w:rsidP="006B7774">
            <w:pPr>
              <w:rPr>
                <w:rFonts w:hint="eastAsia"/>
              </w:rPr>
            </w:pPr>
            <w:r>
              <w:rPr>
                <w:rFonts w:hint="eastAsia"/>
              </w:rPr>
              <w:t>随机森林</w:t>
            </w:r>
          </w:p>
        </w:tc>
        <w:tc>
          <w:tcPr>
            <w:tcW w:w="3443" w:type="dxa"/>
          </w:tcPr>
          <w:p w:rsidR="006B7774" w:rsidRDefault="006B7774" w:rsidP="006B7774">
            <w:pPr>
              <w:rPr>
                <w:rFonts w:hint="eastAsia"/>
              </w:rPr>
            </w:pPr>
            <w:proofErr w:type="spellStart"/>
            <w:r w:rsidRPr="006B7774">
              <w:t>n_estimators</w:t>
            </w:r>
            <w:proofErr w:type="spellEnd"/>
            <w:r w:rsidRPr="006B7774">
              <w:t>=100</w:t>
            </w:r>
          </w:p>
        </w:tc>
        <w:tc>
          <w:tcPr>
            <w:tcW w:w="851" w:type="dxa"/>
          </w:tcPr>
          <w:p w:rsidR="006B7774" w:rsidRDefault="006B7774" w:rsidP="006B7774">
            <w:pPr>
              <w:rPr>
                <w:rFonts w:hint="eastAsia"/>
              </w:rPr>
            </w:pPr>
          </w:p>
        </w:tc>
        <w:tc>
          <w:tcPr>
            <w:tcW w:w="1417" w:type="dxa"/>
          </w:tcPr>
          <w:p w:rsidR="006B7774" w:rsidRDefault="006B7774" w:rsidP="006B7774"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.678</w:t>
            </w:r>
          </w:p>
        </w:tc>
        <w:tc>
          <w:tcPr>
            <w:tcW w:w="1349" w:type="dxa"/>
          </w:tcPr>
          <w:p w:rsidR="006B7774" w:rsidRDefault="006B7774" w:rsidP="006B7774">
            <w:pPr>
              <w:rPr>
                <w:rFonts w:hint="eastAsia"/>
              </w:rPr>
            </w:pPr>
            <w:r>
              <w:t>0.657</w:t>
            </w:r>
          </w:p>
        </w:tc>
      </w:tr>
      <w:tr w:rsidR="006B7774" w:rsidTr="006B7774">
        <w:tc>
          <w:tcPr>
            <w:tcW w:w="1230" w:type="dxa"/>
          </w:tcPr>
          <w:p w:rsidR="006B7774" w:rsidRDefault="006B7774" w:rsidP="006B7774">
            <w:pPr>
              <w:rPr>
                <w:rFonts w:hint="eastAsia"/>
              </w:rPr>
            </w:pPr>
            <w:r>
              <w:rPr>
                <w:rFonts w:hint="eastAsia"/>
              </w:rPr>
              <w:t>逻辑回归</w:t>
            </w:r>
          </w:p>
        </w:tc>
        <w:tc>
          <w:tcPr>
            <w:tcW w:w="3443" w:type="dxa"/>
          </w:tcPr>
          <w:p w:rsidR="006B7774" w:rsidRDefault="006B7774" w:rsidP="006B7774">
            <w:pPr>
              <w:rPr>
                <w:rFonts w:hint="eastAsia"/>
              </w:rPr>
            </w:pPr>
          </w:p>
        </w:tc>
        <w:tc>
          <w:tcPr>
            <w:tcW w:w="851" w:type="dxa"/>
          </w:tcPr>
          <w:p w:rsidR="006B7774" w:rsidRDefault="006B7774" w:rsidP="006B7774">
            <w:pPr>
              <w:rPr>
                <w:rFonts w:hint="eastAsia"/>
              </w:rPr>
            </w:pPr>
          </w:p>
        </w:tc>
        <w:tc>
          <w:tcPr>
            <w:tcW w:w="1417" w:type="dxa"/>
          </w:tcPr>
          <w:p w:rsidR="006B7774" w:rsidRDefault="006B7774" w:rsidP="006B7774"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.695</w:t>
            </w:r>
          </w:p>
        </w:tc>
        <w:tc>
          <w:tcPr>
            <w:tcW w:w="1349" w:type="dxa"/>
          </w:tcPr>
          <w:p w:rsidR="006B7774" w:rsidRDefault="006B7774" w:rsidP="006B7774">
            <w:pPr>
              <w:rPr>
                <w:rFonts w:hint="eastAsia"/>
              </w:rPr>
            </w:pPr>
            <w:r>
              <w:t>0.67</w:t>
            </w:r>
            <w:r>
              <w:t>1</w:t>
            </w:r>
          </w:p>
        </w:tc>
      </w:tr>
      <w:tr w:rsidR="006B7774" w:rsidTr="006B7774">
        <w:tc>
          <w:tcPr>
            <w:tcW w:w="1230" w:type="dxa"/>
          </w:tcPr>
          <w:p w:rsidR="006B7774" w:rsidRDefault="006B7774" w:rsidP="006B7774">
            <w:pPr>
              <w:rPr>
                <w:rFonts w:hint="eastAsia"/>
              </w:rPr>
            </w:pPr>
          </w:p>
        </w:tc>
        <w:tc>
          <w:tcPr>
            <w:tcW w:w="3443" w:type="dxa"/>
          </w:tcPr>
          <w:p w:rsidR="006B7774" w:rsidRDefault="006B7774" w:rsidP="006B7774">
            <w:pPr>
              <w:rPr>
                <w:rFonts w:hint="eastAsia"/>
              </w:rPr>
            </w:pPr>
          </w:p>
        </w:tc>
        <w:tc>
          <w:tcPr>
            <w:tcW w:w="851" w:type="dxa"/>
          </w:tcPr>
          <w:p w:rsidR="006B7774" w:rsidRDefault="006B7774" w:rsidP="006B7774">
            <w:pPr>
              <w:rPr>
                <w:rFonts w:hint="eastAsia"/>
              </w:rPr>
            </w:pPr>
          </w:p>
        </w:tc>
        <w:tc>
          <w:tcPr>
            <w:tcW w:w="1417" w:type="dxa"/>
          </w:tcPr>
          <w:p w:rsidR="006B7774" w:rsidRDefault="006B7774" w:rsidP="006B7774">
            <w:pPr>
              <w:rPr>
                <w:rFonts w:hint="eastAsia"/>
              </w:rPr>
            </w:pPr>
          </w:p>
        </w:tc>
        <w:tc>
          <w:tcPr>
            <w:tcW w:w="1349" w:type="dxa"/>
          </w:tcPr>
          <w:p w:rsidR="006B7774" w:rsidRDefault="006B7774" w:rsidP="006B7774">
            <w:pPr>
              <w:rPr>
                <w:rFonts w:hint="eastAsia"/>
              </w:rPr>
            </w:pPr>
          </w:p>
        </w:tc>
      </w:tr>
      <w:tr w:rsidR="006B7774" w:rsidTr="006B7774">
        <w:tc>
          <w:tcPr>
            <w:tcW w:w="1230" w:type="dxa"/>
          </w:tcPr>
          <w:p w:rsidR="006B7774" w:rsidRDefault="006B7774" w:rsidP="006B7774">
            <w:pPr>
              <w:rPr>
                <w:rFonts w:hint="eastAsia"/>
              </w:rPr>
            </w:pPr>
          </w:p>
        </w:tc>
        <w:tc>
          <w:tcPr>
            <w:tcW w:w="3443" w:type="dxa"/>
          </w:tcPr>
          <w:p w:rsidR="006B7774" w:rsidRDefault="006B7774" w:rsidP="006B7774">
            <w:pPr>
              <w:rPr>
                <w:rFonts w:hint="eastAsia"/>
              </w:rPr>
            </w:pPr>
          </w:p>
        </w:tc>
        <w:tc>
          <w:tcPr>
            <w:tcW w:w="851" w:type="dxa"/>
          </w:tcPr>
          <w:p w:rsidR="006B7774" w:rsidRDefault="006B7774" w:rsidP="006B7774">
            <w:pPr>
              <w:rPr>
                <w:rFonts w:hint="eastAsia"/>
              </w:rPr>
            </w:pPr>
          </w:p>
        </w:tc>
        <w:tc>
          <w:tcPr>
            <w:tcW w:w="1417" w:type="dxa"/>
          </w:tcPr>
          <w:p w:rsidR="006B7774" w:rsidRDefault="006B7774" w:rsidP="006B7774">
            <w:pPr>
              <w:rPr>
                <w:rFonts w:hint="eastAsia"/>
              </w:rPr>
            </w:pPr>
          </w:p>
        </w:tc>
        <w:tc>
          <w:tcPr>
            <w:tcW w:w="1349" w:type="dxa"/>
          </w:tcPr>
          <w:p w:rsidR="006B7774" w:rsidRDefault="006B7774" w:rsidP="006B7774">
            <w:pPr>
              <w:rPr>
                <w:rFonts w:hint="eastAsia"/>
              </w:rPr>
            </w:pPr>
          </w:p>
        </w:tc>
      </w:tr>
      <w:tr w:rsidR="006B7774" w:rsidTr="006B7774">
        <w:tc>
          <w:tcPr>
            <w:tcW w:w="1230" w:type="dxa"/>
          </w:tcPr>
          <w:p w:rsidR="006B7774" w:rsidRDefault="006B7774" w:rsidP="006B7774">
            <w:pPr>
              <w:rPr>
                <w:rFonts w:hint="eastAsia"/>
              </w:rPr>
            </w:pPr>
          </w:p>
        </w:tc>
        <w:tc>
          <w:tcPr>
            <w:tcW w:w="3443" w:type="dxa"/>
          </w:tcPr>
          <w:p w:rsidR="006B7774" w:rsidRDefault="006B7774" w:rsidP="006B7774">
            <w:pPr>
              <w:rPr>
                <w:rFonts w:hint="eastAsia"/>
              </w:rPr>
            </w:pPr>
            <w:bookmarkStart w:id="0" w:name="_GoBack"/>
            <w:bookmarkEnd w:id="0"/>
          </w:p>
        </w:tc>
        <w:tc>
          <w:tcPr>
            <w:tcW w:w="851" w:type="dxa"/>
          </w:tcPr>
          <w:p w:rsidR="006B7774" w:rsidRDefault="006B7774" w:rsidP="006B7774">
            <w:pPr>
              <w:rPr>
                <w:rFonts w:hint="eastAsia"/>
              </w:rPr>
            </w:pPr>
          </w:p>
        </w:tc>
        <w:tc>
          <w:tcPr>
            <w:tcW w:w="1417" w:type="dxa"/>
          </w:tcPr>
          <w:p w:rsidR="006B7774" w:rsidRDefault="006B7774" w:rsidP="006B7774">
            <w:pPr>
              <w:rPr>
                <w:rFonts w:hint="eastAsia"/>
              </w:rPr>
            </w:pPr>
          </w:p>
        </w:tc>
        <w:tc>
          <w:tcPr>
            <w:tcW w:w="1349" w:type="dxa"/>
          </w:tcPr>
          <w:p w:rsidR="006B7774" w:rsidRDefault="006B7774" w:rsidP="006B7774">
            <w:pPr>
              <w:rPr>
                <w:rFonts w:hint="eastAsia"/>
              </w:rPr>
            </w:pPr>
          </w:p>
        </w:tc>
      </w:tr>
    </w:tbl>
    <w:p w:rsidR="006B7774" w:rsidRPr="00951E0F" w:rsidRDefault="006B7774" w:rsidP="006B7774">
      <w:pPr>
        <w:rPr>
          <w:rFonts w:hint="eastAsia"/>
        </w:rPr>
      </w:pPr>
    </w:p>
    <w:sectPr w:rsidR="006B7774" w:rsidRPr="00951E0F" w:rsidSect="00596E3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1C7B0E"/>
    <w:multiLevelType w:val="hybridMultilevel"/>
    <w:tmpl w:val="392E01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3CE2209"/>
    <w:multiLevelType w:val="hybridMultilevel"/>
    <w:tmpl w:val="0344C1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7FA23D5"/>
    <w:multiLevelType w:val="hybridMultilevel"/>
    <w:tmpl w:val="0344C1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8780210"/>
    <w:multiLevelType w:val="hybridMultilevel"/>
    <w:tmpl w:val="1098EA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49D015F"/>
    <w:multiLevelType w:val="hybridMultilevel"/>
    <w:tmpl w:val="D304EDF8"/>
    <w:lvl w:ilvl="0" w:tplc="ED5EF4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DCB0474"/>
    <w:multiLevelType w:val="hybridMultilevel"/>
    <w:tmpl w:val="19D8F25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F981848"/>
    <w:multiLevelType w:val="hybridMultilevel"/>
    <w:tmpl w:val="1CC03AE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0CA7878"/>
    <w:multiLevelType w:val="hybridMultilevel"/>
    <w:tmpl w:val="825ECB4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5471682"/>
    <w:multiLevelType w:val="hybridMultilevel"/>
    <w:tmpl w:val="20886278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7F38653F"/>
    <w:multiLevelType w:val="hybridMultilevel"/>
    <w:tmpl w:val="4B6AB046"/>
    <w:lvl w:ilvl="0" w:tplc="0014464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0"/>
  </w:num>
  <w:num w:numId="3">
    <w:abstractNumId w:val="5"/>
  </w:num>
  <w:num w:numId="4">
    <w:abstractNumId w:val="6"/>
  </w:num>
  <w:num w:numId="5">
    <w:abstractNumId w:val="8"/>
  </w:num>
  <w:num w:numId="6">
    <w:abstractNumId w:val="1"/>
  </w:num>
  <w:num w:numId="7">
    <w:abstractNumId w:val="2"/>
  </w:num>
  <w:num w:numId="8">
    <w:abstractNumId w:val="7"/>
  </w:num>
  <w:num w:numId="9">
    <w:abstractNumId w:val="3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8E3"/>
    <w:rsid w:val="001120D2"/>
    <w:rsid w:val="001222FA"/>
    <w:rsid w:val="003B3FF7"/>
    <w:rsid w:val="00461BF3"/>
    <w:rsid w:val="00596E36"/>
    <w:rsid w:val="005B53CD"/>
    <w:rsid w:val="006B6CA6"/>
    <w:rsid w:val="006B7774"/>
    <w:rsid w:val="00703CE5"/>
    <w:rsid w:val="00951E0F"/>
    <w:rsid w:val="009758E3"/>
    <w:rsid w:val="00A82050"/>
    <w:rsid w:val="00D633B3"/>
    <w:rsid w:val="00E110A7"/>
    <w:rsid w:val="00F1556E"/>
    <w:rsid w:val="00FA4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5CD28E"/>
  <w15:chartTrackingRefBased/>
  <w15:docId w15:val="{41156617-8B05-6543-AE89-CE4F574A77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03CE5"/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758E3"/>
    <w:pPr>
      <w:spacing w:before="100" w:beforeAutospacing="1" w:after="100" w:afterAutospacing="1"/>
    </w:pPr>
  </w:style>
  <w:style w:type="paragraph" w:styleId="a4">
    <w:name w:val="List Paragraph"/>
    <w:basedOn w:val="a"/>
    <w:uiPriority w:val="34"/>
    <w:qFormat/>
    <w:rsid w:val="009758E3"/>
    <w:pPr>
      <w:ind w:firstLineChars="200" w:firstLine="420"/>
    </w:pPr>
  </w:style>
  <w:style w:type="table" w:styleId="a5">
    <w:name w:val="Table Grid"/>
    <w:basedOn w:val="a1"/>
    <w:uiPriority w:val="39"/>
    <w:rsid w:val="006B77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947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5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9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3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677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497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11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479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643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303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4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80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4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30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68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113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88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5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995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8</Pages>
  <Words>339</Words>
  <Characters>1938</Characters>
  <Application>Microsoft Office Word</Application>
  <DocSecurity>0</DocSecurity>
  <Lines>16</Lines>
  <Paragraphs>4</Paragraphs>
  <ScaleCrop>false</ScaleCrop>
  <Company/>
  <LinksUpToDate>false</LinksUpToDate>
  <CharactersWithSpaces>2273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lishu14@foxmail.com</dc:creator>
  <cp:keywords/>
  <dc:description/>
  <cp:lastModifiedBy>lishu14@foxmail.com</cp:lastModifiedBy>
  <cp:revision>4</cp:revision>
  <dcterms:created xsi:type="dcterms:W3CDTF">2019-04-14T04:05:00Z</dcterms:created>
  <dcterms:modified xsi:type="dcterms:W3CDTF">2019-04-14T06:49:00Z</dcterms:modified>
</cp:coreProperties>
</file>